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2236" w:rsidRPr="00736B17" w:rsidP="00347C7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Дело № 5-</w:t>
      </w:r>
      <w:r w:rsidR="008119F2">
        <w:rPr>
          <w:rFonts w:ascii="Times New Roman" w:hAnsi="Times New Roman" w:cs="Times New Roman"/>
          <w:sz w:val="26"/>
          <w:szCs w:val="26"/>
        </w:rPr>
        <w:t>134</w:t>
      </w:r>
      <w:r w:rsidRPr="00736B17">
        <w:rPr>
          <w:rFonts w:ascii="Times New Roman" w:hAnsi="Times New Roman" w:cs="Times New Roman"/>
          <w:sz w:val="26"/>
          <w:szCs w:val="26"/>
        </w:rPr>
        <w:t>-170</w:t>
      </w:r>
      <w:r w:rsidR="008119F2">
        <w:rPr>
          <w:rFonts w:ascii="Times New Roman" w:hAnsi="Times New Roman" w:cs="Times New Roman"/>
          <w:sz w:val="26"/>
          <w:szCs w:val="26"/>
        </w:rPr>
        <w:t>1</w:t>
      </w:r>
      <w:r w:rsidRPr="00736B17">
        <w:rPr>
          <w:rFonts w:ascii="Times New Roman" w:hAnsi="Times New Roman" w:cs="Times New Roman"/>
          <w:sz w:val="26"/>
          <w:szCs w:val="26"/>
        </w:rPr>
        <w:t>/20</w:t>
      </w:r>
      <w:r w:rsidRPr="00736B17" w:rsidR="000C53F1">
        <w:rPr>
          <w:rFonts w:ascii="Times New Roman" w:hAnsi="Times New Roman" w:cs="Times New Roman"/>
          <w:sz w:val="26"/>
          <w:szCs w:val="26"/>
        </w:rPr>
        <w:t>2</w:t>
      </w:r>
      <w:r w:rsidR="008119F2">
        <w:rPr>
          <w:rFonts w:ascii="Times New Roman" w:hAnsi="Times New Roman" w:cs="Times New Roman"/>
          <w:sz w:val="26"/>
          <w:szCs w:val="26"/>
        </w:rPr>
        <w:t>5</w:t>
      </w:r>
    </w:p>
    <w:p w:rsidR="00A2176B" w:rsidP="00A217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bCs/>
          <w:sz w:val="26"/>
          <w:szCs w:val="26"/>
        </w:rPr>
        <w:t>УИД 86</w:t>
      </w:r>
      <w:r w:rsidRPr="00736B17">
        <w:rPr>
          <w:rFonts w:ascii="Times New Roman" w:hAnsi="Times New Roman" w:cs="Times New Roman"/>
          <w:bCs/>
          <w:sz w:val="26"/>
          <w:szCs w:val="26"/>
          <w:lang w:val="en-US"/>
        </w:rPr>
        <w:t>MS</w:t>
      </w:r>
      <w:r w:rsidR="008119F2">
        <w:rPr>
          <w:rFonts w:ascii="Times New Roman" w:hAnsi="Times New Roman" w:cs="Times New Roman"/>
          <w:bCs/>
          <w:sz w:val="26"/>
          <w:szCs w:val="26"/>
        </w:rPr>
        <w:t>0017-01-2025-000424-68</w:t>
      </w:r>
      <w:r w:rsidRPr="00736B17">
        <w:rPr>
          <w:rFonts w:ascii="Times New Roman" w:hAnsi="Times New Roman" w:cs="Times New Roman"/>
          <w:bCs/>
          <w:sz w:val="26"/>
          <w:szCs w:val="26"/>
        </w:rPr>
        <w:t xml:space="preserve">       </w:t>
      </w:r>
      <w:r w:rsidRPr="00736B17" w:rsidR="00380878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A2176B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736B17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FE20DD" w:rsidRPr="00A2176B" w:rsidP="00A21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</w:t>
      </w:r>
      <w:r w:rsidRPr="00736B17" w:rsidR="00380878">
        <w:rPr>
          <w:rFonts w:ascii="Times New Roman" w:hAnsi="Times New Roman" w:cs="Times New Roman"/>
          <w:sz w:val="26"/>
          <w:szCs w:val="26"/>
        </w:rPr>
        <w:t>о</w:t>
      </w:r>
      <w:r w:rsidRPr="00736B17">
        <w:rPr>
          <w:rFonts w:ascii="Times New Roman" w:hAnsi="Times New Roman" w:cs="Times New Roman"/>
          <w:sz w:val="26"/>
          <w:szCs w:val="26"/>
        </w:rPr>
        <w:t xml:space="preserve"> делу об </w:t>
      </w:r>
      <w:r w:rsidRPr="00736B17" w:rsidR="00380878">
        <w:rPr>
          <w:rFonts w:ascii="Times New Roman" w:hAnsi="Times New Roman" w:cs="Times New Roman"/>
          <w:sz w:val="26"/>
          <w:szCs w:val="26"/>
        </w:rPr>
        <w:t>административно</w:t>
      </w:r>
      <w:r w:rsidRPr="00736B17">
        <w:rPr>
          <w:rFonts w:ascii="Times New Roman" w:hAnsi="Times New Roman" w:cs="Times New Roman"/>
          <w:sz w:val="26"/>
          <w:szCs w:val="26"/>
        </w:rPr>
        <w:t>м</w:t>
      </w:r>
      <w:r w:rsidRPr="00736B17" w:rsidR="00380878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 xml:space="preserve">правонарушении </w:t>
      </w:r>
    </w:p>
    <w:p w:rsidR="00380878" w:rsidRPr="00736B17" w:rsidP="00A2176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г</w:t>
      </w:r>
      <w:r w:rsidRPr="00736B17" w:rsidR="00D36325">
        <w:rPr>
          <w:rFonts w:ascii="Times New Roman" w:hAnsi="Times New Roman" w:cs="Times New Roman"/>
          <w:sz w:val="26"/>
          <w:szCs w:val="26"/>
        </w:rPr>
        <w:t>ород</w:t>
      </w:r>
      <w:r w:rsidRPr="00736B17">
        <w:rPr>
          <w:rFonts w:ascii="Times New Roman" w:hAnsi="Times New Roman" w:cs="Times New Roman"/>
          <w:sz w:val="26"/>
          <w:szCs w:val="26"/>
        </w:rPr>
        <w:t xml:space="preserve"> Когалым </w:t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Pr="00736B17" w:rsidR="000C53F1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6B17" w:rsidR="00C478E6">
        <w:rPr>
          <w:rFonts w:ascii="Times New Roman" w:hAnsi="Times New Roman" w:cs="Times New Roman"/>
          <w:sz w:val="26"/>
          <w:szCs w:val="26"/>
        </w:rPr>
        <w:t xml:space="preserve">    </w:t>
      </w:r>
      <w:r w:rsidRPr="00736B17" w:rsidR="00A8403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90214A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2F5194">
        <w:rPr>
          <w:rFonts w:ascii="Times New Roman" w:hAnsi="Times New Roman" w:cs="Times New Roman"/>
          <w:sz w:val="26"/>
          <w:szCs w:val="26"/>
        </w:rPr>
        <w:t xml:space="preserve">    </w:t>
      </w:r>
      <w:r w:rsidR="00736B17">
        <w:rPr>
          <w:rFonts w:ascii="Times New Roman" w:hAnsi="Times New Roman" w:cs="Times New Roman"/>
          <w:sz w:val="26"/>
          <w:szCs w:val="26"/>
        </w:rPr>
        <w:t xml:space="preserve">   </w:t>
      </w:r>
      <w:r w:rsidRPr="00736B17" w:rsidR="00206F2C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D040D3">
        <w:rPr>
          <w:rFonts w:ascii="Times New Roman" w:hAnsi="Times New Roman" w:cs="Times New Roman"/>
          <w:sz w:val="26"/>
          <w:szCs w:val="26"/>
        </w:rPr>
        <w:t xml:space="preserve"> </w:t>
      </w:r>
      <w:r w:rsidR="008119F2">
        <w:rPr>
          <w:rFonts w:ascii="Times New Roman" w:hAnsi="Times New Roman" w:cs="Times New Roman"/>
          <w:sz w:val="26"/>
          <w:szCs w:val="26"/>
        </w:rPr>
        <w:t>25 марта</w:t>
      </w:r>
      <w:r w:rsidRPr="00736B17" w:rsidR="007D7BD9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9E2207">
        <w:rPr>
          <w:rFonts w:ascii="Times New Roman" w:hAnsi="Times New Roman" w:cs="Times New Roman"/>
          <w:sz w:val="26"/>
          <w:szCs w:val="26"/>
        </w:rPr>
        <w:t>202</w:t>
      </w:r>
      <w:r w:rsidR="008119F2">
        <w:rPr>
          <w:rFonts w:ascii="Times New Roman" w:hAnsi="Times New Roman" w:cs="Times New Roman"/>
          <w:sz w:val="26"/>
          <w:szCs w:val="26"/>
        </w:rPr>
        <w:t>5</w:t>
      </w:r>
      <w:r w:rsidRPr="00736B17" w:rsidR="009E2207">
        <w:rPr>
          <w:rFonts w:ascii="Times New Roman" w:hAnsi="Times New Roman" w:cs="Times New Roman"/>
          <w:sz w:val="26"/>
          <w:szCs w:val="26"/>
        </w:rPr>
        <w:t xml:space="preserve"> </w:t>
      </w:r>
      <w:r w:rsidR="00A2176B">
        <w:rPr>
          <w:rFonts w:ascii="Times New Roman" w:hAnsi="Times New Roman" w:cs="Times New Roman"/>
          <w:sz w:val="26"/>
          <w:szCs w:val="26"/>
        </w:rPr>
        <w:t>год</w:t>
      </w: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A337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М</w:t>
      </w:r>
      <w:r w:rsidRPr="00736B17">
        <w:rPr>
          <w:rFonts w:ascii="Times New Roman" w:hAnsi="Times New Roman" w:cs="Times New Roman"/>
          <w:sz w:val="26"/>
          <w:szCs w:val="26"/>
        </w:rPr>
        <w:t>ир</w:t>
      </w:r>
      <w:r w:rsidR="008119F2">
        <w:rPr>
          <w:rFonts w:ascii="Times New Roman" w:hAnsi="Times New Roman" w:cs="Times New Roman"/>
          <w:sz w:val="26"/>
          <w:szCs w:val="26"/>
        </w:rPr>
        <w:t>овой судья судебного участка № 1</w:t>
      </w:r>
      <w:r w:rsidRPr="00736B17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– </w:t>
      </w:r>
      <w:r w:rsidRPr="00736B17">
        <w:rPr>
          <w:rFonts w:ascii="Times New Roman" w:hAnsi="Times New Roman" w:cs="Times New Roman"/>
          <w:sz w:val="26"/>
          <w:szCs w:val="26"/>
        </w:rPr>
        <w:t>Мансийского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автономного округа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– </w:t>
      </w:r>
      <w:r w:rsidRPr="00736B17">
        <w:rPr>
          <w:rFonts w:ascii="Times New Roman" w:hAnsi="Times New Roman" w:cs="Times New Roman"/>
          <w:sz w:val="26"/>
          <w:szCs w:val="26"/>
        </w:rPr>
        <w:t>Югры</w:t>
      </w:r>
      <w:r w:rsidRPr="00736B17" w:rsidR="00091E72">
        <w:rPr>
          <w:rFonts w:ascii="Times New Roman" w:hAnsi="Times New Roman" w:cs="Times New Roman"/>
          <w:sz w:val="26"/>
          <w:szCs w:val="26"/>
        </w:rPr>
        <w:t xml:space="preserve"> </w:t>
      </w:r>
      <w:r w:rsidR="008119F2">
        <w:rPr>
          <w:rFonts w:ascii="Times New Roman" w:hAnsi="Times New Roman" w:cs="Times New Roman"/>
          <w:sz w:val="26"/>
          <w:szCs w:val="26"/>
        </w:rPr>
        <w:t>Олькова Н.В.</w:t>
      </w:r>
      <w:r w:rsidRPr="00736B17" w:rsidR="00FE20DD">
        <w:rPr>
          <w:rFonts w:ascii="Times New Roman" w:hAnsi="Times New Roman" w:cs="Times New Roman"/>
          <w:sz w:val="26"/>
          <w:szCs w:val="26"/>
        </w:rPr>
        <w:t xml:space="preserve"> (</w:t>
      </w:r>
      <w:r w:rsidRPr="00736B17" w:rsidR="00B20EF5">
        <w:rPr>
          <w:rFonts w:ascii="Times New Roman" w:hAnsi="Times New Roman" w:cs="Times New Roman"/>
          <w:sz w:val="26"/>
          <w:szCs w:val="26"/>
        </w:rPr>
        <w:t>Ханты – Мансийский автономный округ – Югр</w:t>
      </w:r>
      <w:r w:rsidRPr="00736B17" w:rsidR="00FE20DD">
        <w:rPr>
          <w:rFonts w:ascii="Times New Roman" w:hAnsi="Times New Roman" w:cs="Times New Roman"/>
          <w:sz w:val="26"/>
          <w:szCs w:val="26"/>
        </w:rPr>
        <w:t>а, г.</w:t>
      </w:r>
      <w:r w:rsidRPr="00736B17" w:rsidR="00B20EF5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Когалым</w:t>
      </w:r>
      <w:r w:rsidRPr="00736B17" w:rsidR="00FE20DD">
        <w:rPr>
          <w:rFonts w:ascii="Times New Roman" w:hAnsi="Times New Roman" w:cs="Times New Roman"/>
          <w:sz w:val="26"/>
          <w:szCs w:val="26"/>
        </w:rPr>
        <w:t>,</w:t>
      </w:r>
      <w:r w:rsidRPr="00736B17">
        <w:rPr>
          <w:rFonts w:ascii="Times New Roman" w:hAnsi="Times New Roman" w:cs="Times New Roman"/>
          <w:sz w:val="26"/>
          <w:szCs w:val="26"/>
        </w:rPr>
        <w:t xml:space="preserve"> ул. Мира, </w:t>
      </w:r>
      <w:r w:rsidRPr="00736B17" w:rsidR="00FE20DD">
        <w:rPr>
          <w:rFonts w:ascii="Times New Roman" w:hAnsi="Times New Roman" w:cs="Times New Roman"/>
          <w:sz w:val="26"/>
          <w:szCs w:val="26"/>
        </w:rPr>
        <w:t xml:space="preserve">д. </w:t>
      </w:r>
      <w:r w:rsidRPr="00736B17">
        <w:rPr>
          <w:rFonts w:ascii="Times New Roman" w:hAnsi="Times New Roman" w:cs="Times New Roman"/>
          <w:sz w:val="26"/>
          <w:szCs w:val="26"/>
        </w:rPr>
        <w:t xml:space="preserve">24),  </w:t>
      </w:r>
    </w:p>
    <w:p w:rsidR="00810AE8" w:rsidRPr="00736B17" w:rsidP="008119F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="008119F2">
        <w:rPr>
          <w:rFonts w:ascii="Times New Roman" w:hAnsi="Times New Roman" w:cs="Times New Roman"/>
          <w:sz w:val="26"/>
          <w:szCs w:val="26"/>
        </w:rPr>
        <w:t>Абушева</w:t>
      </w:r>
      <w:r w:rsidR="008119F2">
        <w:rPr>
          <w:rFonts w:ascii="Times New Roman" w:hAnsi="Times New Roman" w:cs="Times New Roman"/>
          <w:sz w:val="26"/>
          <w:szCs w:val="26"/>
        </w:rPr>
        <w:t xml:space="preserve"> </w:t>
      </w:r>
      <w:r w:rsidR="008119F2">
        <w:rPr>
          <w:rFonts w:ascii="Times New Roman" w:hAnsi="Times New Roman" w:cs="Times New Roman"/>
          <w:sz w:val="26"/>
          <w:szCs w:val="26"/>
        </w:rPr>
        <w:t>Имамутдина</w:t>
      </w:r>
      <w:r w:rsidR="008119F2">
        <w:rPr>
          <w:rFonts w:ascii="Times New Roman" w:hAnsi="Times New Roman" w:cs="Times New Roman"/>
          <w:sz w:val="26"/>
          <w:szCs w:val="26"/>
        </w:rPr>
        <w:t xml:space="preserve"> </w:t>
      </w:r>
      <w:r w:rsidR="008119F2">
        <w:rPr>
          <w:rFonts w:ascii="Times New Roman" w:hAnsi="Times New Roman" w:cs="Times New Roman"/>
          <w:sz w:val="26"/>
          <w:szCs w:val="26"/>
        </w:rPr>
        <w:t>Пахрутдиновича</w:t>
      </w:r>
      <w:r w:rsidR="008119F2">
        <w:rPr>
          <w:rFonts w:ascii="Times New Roman" w:hAnsi="Times New Roman" w:cs="Times New Roman"/>
          <w:sz w:val="26"/>
          <w:szCs w:val="26"/>
        </w:rPr>
        <w:t xml:space="preserve">, </w:t>
      </w:r>
      <w:r w:rsidR="004C0F62">
        <w:rPr>
          <w:rFonts w:ascii="Times New Roman" w:hAnsi="Times New Roman" w:cs="Times New Roman"/>
          <w:sz w:val="26"/>
          <w:szCs w:val="26"/>
        </w:rPr>
        <w:t>*</w:t>
      </w:r>
      <w:r w:rsidRPr="00736B17">
        <w:rPr>
          <w:rFonts w:ascii="Times New Roman" w:hAnsi="Times New Roman" w:cs="Times New Roman"/>
          <w:sz w:val="26"/>
          <w:szCs w:val="26"/>
        </w:rPr>
        <w:t>, привлекаемого к административной ответственности по ч. 1 ст. 20.25 КоАП РФ,</w:t>
      </w:r>
    </w:p>
    <w:p w:rsidR="00AC06AA" w:rsidRPr="00736B17" w:rsidP="00B938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736B17" w:rsidP="003A73D1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36B17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736B17" w:rsidP="003A73D1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8119F2" w:rsidP="008C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07.05</w:t>
      </w:r>
      <w:r w:rsidRPr="00736B17" w:rsidR="00664D75">
        <w:rPr>
          <w:rFonts w:ascii="Times New Roman" w:hAnsi="Times New Roman" w:cs="Times New Roman"/>
          <w:sz w:val="26"/>
          <w:szCs w:val="26"/>
        </w:rPr>
        <w:t>.</w:t>
      </w:r>
      <w:r w:rsidRPr="00736B17" w:rsidR="00EF2169">
        <w:rPr>
          <w:rFonts w:ascii="Times New Roman" w:hAnsi="Times New Roman" w:cs="Times New Roman"/>
          <w:sz w:val="26"/>
          <w:szCs w:val="26"/>
        </w:rPr>
        <w:t>202</w:t>
      </w:r>
      <w:r w:rsidRPr="00736B17" w:rsidR="006D2111">
        <w:rPr>
          <w:rFonts w:ascii="Times New Roman" w:hAnsi="Times New Roman" w:cs="Times New Roman"/>
          <w:sz w:val="26"/>
          <w:szCs w:val="26"/>
        </w:rPr>
        <w:t>4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 в </w:t>
      </w:r>
      <w:r w:rsidRPr="00736B17" w:rsidR="009E2207">
        <w:rPr>
          <w:rFonts w:ascii="Times New Roman" w:hAnsi="Times New Roman" w:cs="Times New Roman"/>
          <w:sz w:val="26"/>
          <w:szCs w:val="26"/>
        </w:rPr>
        <w:t xml:space="preserve">00 час. 01 мин. </w:t>
      </w:r>
      <w:r>
        <w:rPr>
          <w:rFonts w:ascii="Times New Roman" w:hAnsi="Times New Roman" w:cs="Times New Roman"/>
          <w:sz w:val="26"/>
          <w:szCs w:val="26"/>
        </w:rPr>
        <w:t>Абушев</w:t>
      </w:r>
      <w:r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380878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206F2C">
        <w:rPr>
          <w:rFonts w:ascii="Times New Roman" w:hAnsi="Times New Roman" w:cs="Times New Roman"/>
          <w:sz w:val="26"/>
          <w:szCs w:val="26"/>
        </w:rPr>
        <w:t xml:space="preserve">не </w:t>
      </w:r>
      <w:r w:rsidRPr="00736B17" w:rsidR="00664D75">
        <w:rPr>
          <w:rFonts w:ascii="Times New Roman" w:hAnsi="Times New Roman" w:cs="Times New Roman"/>
          <w:sz w:val="26"/>
          <w:szCs w:val="26"/>
        </w:rPr>
        <w:t>у</w:t>
      </w:r>
      <w:r w:rsidRPr="00736B17" w:rsidR="00206F2C">
        <w:rPr>
          <w:rFonts w:ascii="Times New Roman" w:hAnsi="Times New Roman" w:cs="Times New Roman"/>
          <w:sz w:val="26"/>
          <w:szCs w:val="26"/>
        </w:rPr>
        <w:t>платил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 административный </w:t>
      </w:r>
      <w:r w:rsidRPr="00736B17" w:rsidR="005F1311">
        <w:rPr>
          <w:rFonts w:ascii="Times New Roman" w:hAnsi="Times New Roman" w:cs="Times New Roman"/>
          <w:sz w:val="26"/>
          <w:szCs w:val="26"/>
        </w:rPr>
        <w:t xml:space="preserve">штраф </w:t>
      </w:r>
      <w:r>
        <w:rPr>
          <w:rFonts w:ascii="Times New Roman" w:hAnsi="Times New Roman" w:cs="Times New Roman"/>
          <w:sz w:val="26"/>
          <w:szCs w:val="26"/>
        </w:rPr>
        <w:t xml:space="preserve"> в</w:t>
      </w:r>
      <w:r>
        <w:rPr>
          <w:rFonts w:ascii="Times New Roman" w:hAnsi="Times New Roman" w:cs="Times New Roman"/>
          <w:sz w:val="26"/>
          <w:szCs w:val="26"/>
        </w:rPr>
        <w:t xml:space="preserve"> установленный законом 60-дневный срок, предусмотренный КоАП РФ по </w:t>
      </w:r>
    </w:p>
    <w:p w:rsidR="008119F2" w:rsidP="008119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постановлению №18810086220002766213 от 23.02.2024, вступивший в законную силу 05.03.12024 года по ст. </w:t>
      </w:r>
      <w:r>
        <w:rPr>
          <w:rFonts w:ascii="Times New Roman" w:hAnsi="Times New Roman" w:cs="Times New Roman"/>
          <w:sz w:val="26"/>
          <w:szCs w:val="26"/>
        </w:rPr>
        <w:t>12.6  КоАП</w:t>
      </w:r>
      <w:r>
        <w:rPr>
          <w:rFonts w:ascii="Times New Roman" w:hAnsi="Times New Roman" w:cs="Times New Roman"/>
          <w:sz w:val="26"/>
          <w:szCs w:val="26"/>
        </w:rPr>
        <w:t xml:space="preserve"> РФ в размере 1000 рублей.</w:t>
      </w:r>
    </w:p>
    <w:p w:rsidR="008C4C81" w:rsidRPr="00736B17" w:rsidP="008C4C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Абушев</w:t>
      </w:r>
      <w:r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>
        <w:rPr>
          <w:rFonts w:ascii="Times New Roman" w:hAnsi="Times New Roman" w:cs="Times New Roman"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порядке, о чем свидетельствует отчет о доставке СМС-извещения, ходатайств об отложении дела от </w:t>
      </w:r>
      <w:r>
        <w:rPr>
          <w:rFonts w:ascii="Times New Roman" w:hAnsi="Times New Roman" w:cs="Times New Roman"/>
          <w:sz w:val="26"/>
          <w:szCs w:val="26"/>
        </w:rPr>
        <w:t>Абушева</w:t>
      </w:r>
      <w:r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>
        <w:rPr>
          <w:rFonts w:ascii="Times New Roman" w:hAnsi="Times New Roman" w:cs="Times New Roman"/>
          <w:sz w:val="26"/>
          <w:szCs w:val="26"/>
        </w:rPr>
        <w:t xml:space="preserve"> не поступало,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rFonts w:ascii="Times New Roman" w:hAnsi="Times New Roman" w:cs="Times New Roman"/>
          <w:sz w:val="26"/>
          <w:szCs w:val="26"/>
        </w:rPr>
        <w:t>Абушева</w:t>
      </w:r>
      <w:r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>
        <w:rPr>
          <w:rFonts w:ascii="Times New Roman" w:hAnsi="Times New Roman" w:cs="Times New Roman"/>
          <w:sz w:val="26"/>
          <w:szCs w:val="26"/>
        </w:rPr>
        <w:t xml:space="preserve"> по имеющимся материалам дела.</w:t>
      </w:r>
    </w:p>
    <w:p w:rsidR="00A33799" w:rsidRPr="00736B17" w:rsidP="00455DF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Мировой судья, исследовав материалы дела: протокол </w:t>
      </w:r>
      <w:r w:rsidRPr="00736B17" w:rsidR="00664D75">
        <w:rPr>
          <w:rFonts w:ascii="Times New Roman" w:hAnsi="Times New Roman" w:cs="Times New Roman"/>
          <w:sz w:val="26"/>
          <w:szCs w:val="26"/>
        </w:rPr>
        <w:t xml:space="preserve">86 ХМ </w:t>
      </w:r>
      <w:r w:rsidR="008119F2">
        <w:rPr>
          <w:rFonts w:ascii="Times New Roman" w:hAnsi="Times New Roman" w:cs="Times New Roman"/>
          <w:sz w:val="26"/>
          <w:szCs w:val="26"/>
        </w:rPr>
        <w:t>6614541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об адми</w:t>
      </w:r>
      <w:r w:rsidRPr="00736B17" w:rsidR="004D6D45">
        <w:rPr>
          <w:rFonts w:ascii="Times New Roman" w:hAnsi="Times New Roman" w:cs="Times New Roman"/>
          <w:sz w:val="26"/>
          <w:szCs w:val="26"/>
        </w:rPr>
        <w:t>нистративном правонарушении от</w:t>
      </w:r>
      <w:r w:rsidRPr="00736B17" w:rsidR="00CB2F79">
        <w:rPr>
          <w:rFonts w:ascii="Times New Roman" w:hAnsi="Times New Roman" w:cs="Times New Roman"/>
          <w:sz w:val="26"/>
          <w:szCs w:val="26"/>
        </w:rPr>
        <w:t xml:space="preserve"> </w:t>
      </w:r>
      <w:r w:rsidR="008119F2">
        <w:rPr>
          <w:rFonts w:ascii="Times New Roman" w:hAnsi="Times New Roman" w:cs="Times New Roman"/>
          <w:sz w:val="26"/>
          <w:szCs w:val="26"/>
        </w:rPr>
        <w:t>29</w:t>
      </w:r>
      <w:r w:rsidRPr="00736B17" w:rsidR="00664D75">
        <w:rPr>
          <w:rFonts w:ascii="Times New Roman" w:hAnsi="Times New Roman" w:cs="Times New Roman"/>
          <w:sz w:val="26"/>
          <w:szCs w:val="26"/>
        </w:rPr>
        <w:t>.</w:t>
      </w:r>
      <w:r w:rsidRPr="00736B17" w:rsidR="005F1311">
        <w:rPr>
          <w:rFonts w:ascii="Times New Roman" w:hAnsi="Times New Roman" w:cs="Times New Roman"/>
          <w:sz w:val="26"/>
          <w:szCs w:val="26"/>
        </w:rPr>
        <w:t>0</w:t>
      </w:r>
      <w:r w:rsidR="008119F2">
        <w:rPr>
          <w:rFonts w:ascii="Times New Roman" w:hAnsi="Times New Roman" w:cs="Times New Roman"/>
          <w:sz w:val="26"/>
          <w:szCs w:val="26"/>
        </w:rPr>
        <w:t>1</w:t>
      </w:r>
      <w:r w:rsidRPr="00736B17">
        <w:rPr>
          <w:rFonts w:ascii="Times New Roman" w:hAnsi="Times New Roman" w:cs="Times New Roman"/>
          <w:sz w:val="26"/>
          <w:szCs w:val="26"/>
        </w:rPr>
        <w:t>.</w:t>
      </w:r>
      <w:r w:rsidRPr="00736B17">
        <w:rPr>
          <w:rFonts w:ascii="Times New Roman" w:hAnsi="Times New Roman" w:cs="Times New Roman"/>
          <w:sz w:val="26"/>
          <w:szCs w:val="26"/>
        </w:rPr>
        <w:t>20</w:t>
      </w:r>
      <w:r w:rsidRPr="00736B17" w:rsidR="000C53F1">
        <w:rPr>
          <w:rFonts w:ascii="Times New Roman" w:hAnsi="Times New Roman" w:cs="Times New Roman"/>
          <w:sz w:val="26"/>
          <w:szCs w:val="26"/>
        </w:rPr>
        <w:t>2</w:t>
      </w:r>
      <w:r w:rsidR="008119F2">
        <w:rPr>
          <w:rFonts w:ascii="Times New Roman" w:hAnsi="Times New Roman" w:cs="Times New Roman"/>
          <w:sz w:val="26"/>
          <w:szCs w:val="26"/>
        </w:rPr>
        <w:t>5</w:t>
      </w:r>
      <w:r w:rsidRPr="00736B17" w:rsidR="00BC64F3">
        <w:rPr>
          <w:rFonts w:ascii="Times New Roman" w:hAnsi="Times New Roman" w:cs="Times New Roman"/>
          <w:sz w:val="26"/>
          <w:szCs w:val="26"/>
        </w:rPr>
        <w:t xml:space="preserve"> г.</w:t>
      </w:r>
      <w:r w:rsidRPr="00736B17">
        <w:rPr>
          <w:rFonts w:ascii="Times New Roman" w:hAnsi="Times New Roman" w:cs="Times New Roman"/>
          <w:sz w:val="26"/>
          <w:szCs w:val="26"/>
        </w:rPr>
        <w:t>,</w:t>
      </w:r>
      <w:r w:rsidRPr="00736B17">
        <w:rPr>
          <w:rFonts w:ascii="Times New Roman" w:hAnsi="Times New Roman" w:cs="Times New Roman"/>
          <w:sz w:val="26"/>
          <w:szCs w:val="26"/>
        </w:rPr>
        <w:t xml:space="preserve"> в котором изложены обстоятельства совершения </w:t>
      </w:r>
      <w:r w:rsidR="008119F2">
        <w:rPr>
          <w:rFonts w:ascii="Times New Roman" w:hAnsi="Times New Roman" w:cs="Times New Roman"/>
          <w:sz w:val="26"/>
          <w:szCs w:val="26"/>
        </w:rPr>
        <w:t>Абушева</w:t>
      </w:r>
      <w:r w:rsidR="008119F2"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0F4F0F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а</w:t>
      </w:r>
      <w:r w:rsidR="00455DF6">
        <w:rPr>
          <w:rFonts w:ascii="Times New Roman" w:hAnsi="Times New Roman" w:cs="Times New Roman"/>
          <w:sz w:val="26"/>
          <w:szCs w:val="26"/>
        </w:rPr>
        <w:t xml:space="preserve">дминистративного правонарушения. О составлении протокола </w:t>
      </w:r>
      <w:r w:rsidR="00455DF6">
        <w:rPr>
          <w:rFonts w:ascii="Times New Roman" w:hAnsi="Times New Roman" w:cs="Times New Roman"/>
          <w:sz w:val="26"/>
          <w:szCs w:val="26"/>
        </w:rPr>
        <w:t>Абушев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 был извещен своевременно, о чем свидетельствует телефонограмма от 28.01.2025, однако на составление протокола не явился, копия протокола направлена </w:t>
      </w:r>
      <w:r w:rsidR="00455DF6">
        <w:rPr>
          <w:rFonts w:ascii="Times New Roman" w:hAnsi="Times New Roman" w:cs="Times New Roman"/>
          <w:sz w:val="26"/>
          <w:szCs w:val="26"/>
        </w:rPr>
        <w:t>Абушеву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 почтовой связью</w:t>
      </w:r>
      <w:r w:rsidR="00A2176B">
        <w:rPr>
          <w:rFonts w:ascii="Times New Roman" w:hAnsi="Times New Roman" w:cs="Times New Roman"/>
          <w:sz w:val="26"/>
          <w:szCs w:val="26"/>
        </w:rPr>
        <w:t xml:space="preserve"> по адресу проживания</w:t>
      </w:r>
      <w:r w:rsidR="00455DF6">
        <w:rPr>
          <w:rFonts w:ascii="Times New Roman" w:hAnsi="Times New Roman" w:cs="Times New Roman"/>
          <w:sz w:val="26"/>
          <w:szCs w:val="26"/>
        </w:rPr>
        <w:t xml:space="preserve">, что подтверждается ШПИ 80099905477709, а также по адресу регистрации ШПИ 80099905477716; </w:t>
      </w:r>
      <w:r w:rsidRPr="00736B17">
        <w:rPr>
          <w:rFonts w:ascii="Times New Roman" w:hAnsi="Times New Roman" w:cs="Times New Roman"/>
          <w:sz w:val="26"/>
          <w:szCs w:val="26"/>
        </w:rPr>
        <w:t xml:space="preserve">копию постановления </w:t>
      </w:r>
      <w:r w:rsidR="00455DF6">
        <w:rPr>
          <w:rFonts w:ascii="Times New Roman" w:hAnsi="Times New Roman" w:cs="Times New Roman"/>
          <w:sz w:val="26"/>
          <w:szCs w:val="26"/>
        </w:rPr>
        <w:t>18810086220002766213</w:t>
      </w:r>
      <w:r w:rsidRPr="00736B17" w:rsidR="00736B17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по делу об административном правонарушении от </w:t>
      </w:r>
      <w:r w:rsidR="00455DF6">
        <w:rPr>
          <w:rFonts w:ascii="Times New Roman" w:hAnsi="Times New Roman" w:cs="Times New Roman"/>
          <w:sz w:val="26"/>
          <w:szCs w:val="26"/>
        </w:rPr>
        <w:t>23</w:t>
      </w:r>
      <w:r w:rsidRPr="00736B17" w:rsidR="00EF2169">
        <w:rPr>
          <w:rFonts w:ascii="Times New Roman" w:hAnsi="Times New Roman" w:cs="Times New Roman"/>
          <w:sz w:val="26"/>
          <w:szCs w:val="26"/>
        </w:rPr>
        <w:t>.0</w:t>
      </w:r>
      <w:r w:rsidRPr="00736B17" w:rsidR="00664D75">
        <w:rPr>
          <w:rFonts w:ascii="Times New Roman" w:hAnsi="Times New Roman" w:cs="Times New Roman"/>
          <w:sz w:val="26"/>
          <w:szCs w:val="26"/>
        </w:rPr>
        <w:t>2</w:t>
      </w:r>
      <w:r w:rsidRPr="00736B17" w:rsidR="00EF2169">
        <w:rPr>
          <w:rFonts w:ascii="Times New Roman" w:hAnsi="Times New Roman" w:cs="Times New Roman"/>
          <w:sz w:val="26"/>
          <w:szCs w:val="26"/>
        </w:rPr>
        <w:t>.202</w:t>
      </w:r>
      <w:r w:rsidRPr="00736B17" w:rsidR="00736B17">
        <w:rPr>
          <w:rFonts w:ascii="Times New Roman" w:hAnsi="Times New Roman" w:cs="Times New Roman"/>
          <w:sz w:val="26"/>
          <w:szCs w:val="26"/>
        </w:rPr>
        <w:t>4</w:t>
      </w:r>
      <w:r w:rsidRPr="00736B17" w:rsidR="00EF2169">
        <w:rPr>
          <w:rFonts w:ascii="Times New Roman" w:hAnsi="Times New Roman" w:cs="Times New Roman"/>
          <w:sz w:val="26"/>
          <w:szCs w:val="26"/>
        </w:rPr>
        <w:t xml:space="preserve"> </w:t>
      </w:r>
      <w:r w:rsidRPr="00736B17" w:rsidR="009C51A8">
        <w:rPr>
          <w:rFonts w:ascii="Times New Roman" w:hAnsi="Times New Roman" w:cs="Times New Roman"/>
          <w:sz w:val="26"/>
          <w:szCs w:val="26"/>
        </w:rPr>
        <w:t xml:space="preserve">г. </w:t>
      </w:r>
      <w:r w:rsidRPr="00736B17" w:rsidR="000834BE">
        <w:rPr>
          <w:rFonts w:ascii="Times New Roman" w:hAnsi="Times New Roman" w:cs="Times New Roman"/>
          <w:sz w:val="26"/>
          <w:szCs w:val="26"/>
        </w:rPr>
        <w:t xml:space="preserve">в отношении </w:t>
      </w:r>
      <w:r w:rsidR="00455DF6">
        <w:rPr>
          <w:rFonts w:ascii="Times New Roman" w:hAnsi="Times New Roman" w:cs="Times New Roman"/>
          <w:sz w:val="26"/>
          <w:szCs w:val="26"/>
        </w:rPr>
        <w:t>Абушева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B87B83">
        <w:rPr>
          <w:rFonts w:ascii="Times New Roman" w:hAnsi="Times New Roman" w:cs="Times New Roman"/>
          <w:sz w:val="26"/>
          <w:szCs w:val="26"/>
        </w:rPr>
        <w:t>;</w:t>
      </w:r>
      <w:r w:rsidRPr="00736B17" w:rsidR="001412F3">
        <w:rPr>
          <w:rFonts w:ascii="Times New Roman" w:hAnsi="Times New Roman" w:cs="Times New Roman"/>
          <w:sz w:val="26"/>
          <w:szCs w:val="26"/>
        </w:rPr>
        <w:t xml:space="preserve"> </w:t>
      </w:r>
      <w:r w:rsidR="00455DF6">
        <w:rPr>
          <w:rFonts w:ascii="Times New Roman" w:hAnsi="Times New Roman" w:cs="Times New Roman"/>
          <w:sz w:val="26"/>
          <w:szCs w:val="26"/>
        </w:rPr>
        <w:t xml:space="preserve"> информации по начислению; справкой ОМВД России по Советскому району от 29.01.2025, согласно которой административный штраф, наложенный постановлением по делу об административном правонарушении 18810086220002766213 по ст. 12.6 КоАП РФ в размере 1000 рублей в отношении </w:t>
      </w:r>
      <w:r w:rsidR="00455DF6">
        <w:rPr>
          <w:rFonts w:ascii="Times New Roman" w:hAnsi="Times New Roman" w:cs="Times New Roman"/>
          <w:sz w:val="26"/>
          <w:szCs w:val="26"/>
        </w:rPr>
        <w:t>Абушева</w:t>
      </w:r>
      <w:r w:rsidR="00455DF6">
        <w:rPr>
          <w:rFonts w:ascii="Times New Roman" w:hAnsi="Times New Roman" w:cs="Times New Roman"/>
          <w:sz w:val="26"/>
          <w:szCs w:val="26"/>
        </w:rPr>
        <w:t xml:space="preserve"> </w:t>
      </w:r>
      <w:r w:rsidR="00455DF6">
        <w:rPr>
          <w:rFonts w:ascii="Times New Roman" w:hAnsi="Times New Roman" w:cs="Times New Roman"/>
          <w:sz w:val="26"/>
          <w:szCs w:val="26"/>
        </w:rPr>
        <w:t>Имамутдина</w:t>
      </w:r>
      <w:r w:rsidR="00455DF6">
        <w:rPr>
          <w:rFonts w:ascii="Times New Roman" w:hAnsi="Times New Roman" w:cs="Times New Roman"/>
          <w:sz w:val="26"/>
          <w:szCs w:val="26"/>
        </w:rPr>
        <w:t xml:space="preserve"> </w:t>
      </w:r>
      <w:r w:rsidR="00455DF6">
        <w:rPr>
          <w:rFonts w:ascii="Times New Roman" w:hAnsi="Times New Roman" w:cs="Times New Roman"/>
          <w:sz w:val="26"/>
          <w:szCs w:val="26"/>
        </w:rPr>
        <w:t>Пахрутдинова</w:t>
      </w:r>
      <w:r w:rsidR="00455DF6">
        <w:rPr>
          <w:rFonts w:ascii="Times New Roman" w:hAnsi="Times New Roman" w:cs="Times New Roman"/>
          <w:sz w:val="26"/>
          <w:szCs w:val="26"/>
        </w:rPr>
        <w:t xml:space="preserve">, согласно базы данных «Администратор-Д»  не оплачен; </w:t>
      </w:r>
      <w:r w:rsidRPr="00736B17" w:rsidR="00736B17">
        <w:rPr>
          <w:rFonts w:ascii="Times New Roman" w:hAnsi="Times New Roman" w:cs="Times New Roman"/>
          <w:sz w:val="26"/>
          <w:szCs w:val="26"/>
        </w:rPr>
        <w:t>сведения административной практики; карточку операции с ВУ</w:t>
      </w:r>
      <w:r w:rsidRPr="00736B17" w:rsidR="00B421B3">
        <w:rPr>
          <w:rFonts w:ascii="Times New Roman" w:hAnsi="Times New Roman" w:cs="Times New Roman"/>
          <w:sz w:val="26"/>
          <w:szCs w:val="26"/>
        </w:rPr>
        <w:t xml:space="preserve">, </w:t>
      </w:r>
      <w:r w:rsidRPr="00736B17">
        <w:rPr>
          <w:rFonts w:ascii="Times New Roman" w:hAnsi="Times New Roman" w:cs="Times New Roman"/>
          <w:sz w:val="26"/>
          <w:szCs w:val="26"/>
        </w:rPr>
        <w:t xml:space="preserve">в связи с чем, приходит к выводу, что в действиях </w:t>
      </w:r>
      <w:r w:rsidR="00455DF6">
        <w:rPr>
          <w:rFonts w:ascii="Times New Roman" w:hAnsi="Times New Roman" w:cs="Times New Roman"/>
          <w:sz w:val="26"/>
          <w:szCs w:val="26"/>
        </w:rPr>
        <w:t>Абушева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 </w:t>
      </w:r>
      <w:r w:rsidRPr="00736B17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 1 ст. 20.25 КоАП  РФ.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 w:rsidRPr="00736B17">
        <w:rPr>
          <w:rFonts w:ascii="Times New Roman" w:hAnsi="Times New Roman" w:cs="Times New Roman"/>
          <w:sz w:val="26"/>
          <w:szCs w:val="26"/>
        </w:rPr>
        <w:t>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36B1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380878" w:rsidRPr="00736B17" w:rsidP="003A73D1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455DF6">
        <w:rPr>
          <w:rFonts w:ascii="Times New Roman" w:hAnsi="Times New Roman" w:cs="Times New Roman"/>
          <w:sz w:val="26"/>
          <w:szCs w:val="26"/>
        </w:rPr>
        <w:t>Абушев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D51840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 xml:space="preserve">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455DF6">
        <w:rPr>
          <w:rFonts w:ascii="Times New Roman" w:hAnsi="Times New Roman" w:cs="Times New Roman"/>
          <w:sz w:val="26"/>
          <w:szCs w:val="26"/>
        </w:rPr>
        <w:t>Абушев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8A1B72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винов</w:t>
      </w:r>
      <w:r w:rsidRPr="00736B17" w:rsidR="008B6E40">
        <w:rPr>
          <w:rFonts w:ascii="Times New Roman" w:hAnsi="Times New Roman" w:cs="Times New Roman"/>
          <w:sz w:val="26"/>
          <w:szCs w:val="26"/>
        </w:rPr>
        <w:t>ен</w:t>
      </w:r>
      <w:r w:rsidRPr="00736B17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600059" w:rsidRPr="00736B17" w:rsidP="00600059">
      <w:pPr>
        <w:pStyle w:val="BodyTextIndent"/>
        <w:ind w:firstLine="567"/>
        <w:rPr>
          <w:sz w:val="26"/>
          <w:szCs w:val="26"/>
        </w:rPr>
      </w:pPr>
      <w:r w:rsidRPr="00736B17">
        <w:rPr>
          <w:sz w:val="26"/>
          <w:szCs w:val="26"/>
        </w:rPr>
        <w:t>Обстоятельств, исключающих производство по делу, не имеется.</w:t>
      </w:r>
    </w:p>
    <w:p w:rsidR="00082173" w:rsidRPr="00736B17" w:rsidP="000821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Смягчающих административную ответственность обстоятельств, предусмотренных ст. 4.2 КоАП РФ, мировым судьей не установлено.</w:t>
      </w:r>
    </w:p>
    <w:p w:rsidR="005F1311" w:rsidRPr="00736B17" w:rsidP="00082173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Отягчающих </w:t>
      </w:r>
      <w:r w:rsidRPr="00736B17" w:rsidR="00082173">
        <w:rPr>
          <w:rFonts w:ascii="Times New Roman" w:hAnsi="Times New Roman" w:cs="Times New Roman"/>
          <w:sz w:val="26"/>
          <w:szCs w:val="26"/>
        </w:rPr>
        <w:t>административную ответственность обстоятельств</w:t>
      </w:r>
      <w:r w:rsidRPr="00736B17">
        <w:rPr>
          <w:rFonts w:ascii="Times New Roman" w:hAnsi="Times New Roman" w:cs="Times New Roman"/>
          <w:sz w:val="26"/>
          <w:szCs w:val="26"/>
        </w:rPr>
        <w:t xml:space="preserve">, предусмотренных </w:t>
      </w:r>
      <w:r w:rsidRPr="00736B17" w:rsidR="00082173">
        <w:rPr>
          <w:rFonts w:ascii="Times New Roman" w:hAnsi="Times New Roman" w:cs="Times New Roman"/>
          <w:sz w:val="26"/>
          <w:szCs w:val="26"/>
        </w:rPr>
        <w:t>ст. 4.3 КоАП РФ миров</w:t>
      </w:r>
      <w:r w:rsidRPr="00736B17">
        <w:rPr>
          <w:rFonts w:ascii="Times New Roman" w:hAnsi="Times New Roman" w:cs="Times New Roman"/>
          <w:sz w:val="26"/>
          <w:szCs w:val="26"/>
        </w:rPr>
        <w:t>ым судьей не установлено.</w:t>
      </w:r>
    </w:p>
    <w:p w:rsidR="00380878" w:rsidRPr="00736B17" w:rsidP="00221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</w:t>
      </w:r>
      <w:r w:rsidRPr="00736B17" w:rsidR="00600059">
        <w:rPr>
          <w:rFonts w:ascii="Times New Roman" w:hAnsi="Times New Roman" w:cs="Times New Roman"/>
          <w:sz w:val="26"/>
          <w:szCs w:val="26"/>
        </w:rPr>
        <w:t>и</w:t>
      </w:r>
      <w:r w:rsidRPr="00736B17">
        <w:rPr>
          <w:rFonts w:ascii="Times New Roman" w:hAnsi="Times New Roman" w:cs="Times New Roman"/>
          <w:sz w:val="26"/>
          <w:szCs w:val="26"/>
        </w:rPr>
        <w:t xml:space="preserve"> </w:t>
      </w:r>
      <w:r w:rsidR="00455DF6">
        <w:rPr>
          <w:rFonts w:ascii="Times New Roman" w:hAnsi="Times New Roman" w:cs="Times New Roman"/>
          <w:sz w:val="26"/>
          <w:szCs w:val="26"/>
        </w:rPr>
        <w:t>Абушева</w:t>
      </w:r>
      <w:r w:rsidR="00455DF6">
        <w:rPr>
          <w:rFonts w:ascii="Times New Roman" w:hAnsi="Times New Roman" w:cs="Times New Roman"/>
          <w:sz w:val="26"/>
          <w:szCs w:val="26"/>
        </w:rPr>
        <w:t xml:space="preserve"> И.П.</w:t>
      </w:r>
      <w:r w:rsidRPr="00736B17" w:rsidR="00600059">
        <w:rPr>
          <w:rFonts w:ascii="Times New Roman" w:hAnsi="Times New Roman" w:cs="Times New Roman"/>
          <w:sz w:val="26"/>
          <w:szCs w:val="26"/>
        </w:rPr>
        <w:t xml:space="preserve"> </w:t>
      </w:r>
      <w:r w:rsidRPr="00736B17">
        <w:rPr>
          <w:rFonts w:ascii="Times New Roman" w:hAnsi="Times New Roman" w:cs="Times New Roman"/>
          <w:sz w:val="26"/>
          <w:szCs w:val="26"/>
        </w:rPr>
        <w:t>и приходит к выводу о возможности назначения е</w:t>
      </w:r>
      <w:r w:rsidRPr="00736B17" w:rsidR="003A73D1">
        <w:rPr>
          <w:rFonts w:ascii="Times New Roman" w:hAnsi="Times New Roman" w:cs="Times New Roman"/>
          <w:sz w:val="26"/>
          <w:szCs w:val="26"/>
        </w:rPr>
        <w:t>му</w:t>
      </w:r>
      <w:r w:rsidRPr="00736B17">
        <w:rPr>
          <w:rFonts w:ascii="Times New Roman" w:hAnsi="Times New Roman" w:cs="Times New Roman"/>
          <w:sz w:val="26"/>
          <w:szCs w:val="26"/>
        </w:rPr>
        <w:t xml:space="preserve"> наказания в виде административного штрафа.</w:t>
      </w:r>
    </w:p>
    <w:p w:rsidR="00B93843" w:rsidRPr="00736B17" w:rsidP="002214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Руководствуясь ст.ст. 29.10, 29.11 КоАП РФ, мировой судья,</w:t>
      </w:r>
    </w:p>
    <w:p w:rsidR="007D5316" w:rsidRPr="00736B17" w:rsidP="00D5539B">
      <w:pPr>
        <w:tabs>
          <w:tab w:val="left" w:pos="264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380878" w:rsidRPr="00736B17" w:rsidP="0022140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ПОСТАНОВИЛ:</w:t>
      </w:r>
    </w:p>
    <w:p w:rsidR="00380878" w:rsidRPr="00736B17" w:rsidP="0022140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21408" w:rsidRPr="00736B17" w:rsidP="00221408">
      <w:pPr>
        <w:pStyle w:val="BodyTextIndent"/>
        <w:ind w:firstLine="567"/>
        <w:rPr>
          <w:sz w:val="26"/>
          <w:szCs w:val="26"/>
        </w:rPr>
      </w:pPr>
      <w:r>
        <w:rPr>
          <w:sz w:val="26"/>
          <w:szCs w:val="26"/>
        </w:rPr>
        <w:t>Абушева</w:t>
      </w: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>Имамутдина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Пахрудиновича</w:t>
      </w:r>
      <w:r w:rsidRPr="00736B17" w:rsidR="005F1311">
        <w:rPr>
          <w:sz w:val="26"/>
          <w:szCs w:val="26"/>
        </w:rPr>
        <w:t xml:space="preserve"> </w:t>
      </w:r>
      <w:r w:rsidRPr="00736B17" w:rsidR="00380878">
        <w:rPr>
          <w:sz w:val="26"/>
          <w:szCs w:val="26"/>
        </w:rPr>
        <w:t>признать винов</w:t>
      </w:r>
      <w:r w:rsidRPr="00736B17" w:rsidR="008B6E40">
        <w:rPr>
          <w:sz w:val="26"/>
          <w:szCs w:val="26"/>
        </w:rPr>
        <w:t>ным</w:t>
      </w:r>
      <w:r w:rsidRPr="00736B17" w:rsidR="00380878">
        <w:rPr>
          <w:sz w:val="26"/>
          <w:szCs w:val="26"/>
        </w:rPr>
        <w:t xml:space="preserve"> в совершении административного прав</w:t>
      </w:r>
      <w:r w:rsidRPr="00736B17" w:rsidR="00081AAA">
        <w:rPr>
          <w:sz w:val="26"/>
          <w:szCs w:val="26"/>
        </w:rPr>
        <w:t>онарушения, предусмотренного ч.</w:t>
      </w:r>
      <w:r w:rsidRPr="00736B17" w:rsidR="00380878">
        <w:rPr>
          <w:sz w:val="26"/>
          <w:szCs w:val="26"/>
        </w:rPr>
        <w:t>1</w:t>
      </w:r>
      <w:r w:rsidRPr="00736B17" w:rsidR="00640C30">
        <w:rPr>
          <w:sz w:val="26"/>
          <w:szCs w:val="26"/>
        </w:rPr>
        <w:t xml:space="preserve"> </w:t>
      </w:r>
      <w:r w:rsidRPr="00736B17" w:rsidR="00081AAA">
        <w:rPr>
          <w:sz w:val="26"/>
          <w:szCs w:val="26"/>
        </w:rPr>
        <w:t>ст.</w:t>
      </w:r>
      <w:r w:rsidRPr="00736B17" w:rsidR="00380878">
        <w:rPr>
          <w:sz w:val="26"/>
          <w:szCs w:val="26"/>
        </w:rPr>
        <w:t xml:space="preserve">20.25 КоАП РФ и </w:t>
      </w:r>
      <w:r w:rsidRPr="00736B17">
        <w:rPr>
          <w:sz w:val="26"/>
          <w:szCs w:val="26"/>
        </w:rPr>
        <w:t xml:space="preserve">назначить ему наказание в виде </w:t>
      </w:r>
      <w:r w:rsidRPr="00736B17" w:rsidR="00CF6408">
        <w:rPr>
          <w:sz w:val="26"/>
          <w:szCs w:val="26"/>
        </w:rPr>
        <w:t xml:space="preserve">административного штрафа </w:t>
      </w:r>
      <w:r w:rsidRPr="00736B17">
        <w:rPr>
          <w:sz w:val="26"/>
          <w:szCs w:val="26"/>
        </w:rPr>
        <w:t xml:space="preserve">в размере </w:t>
      </w:r>
      <w:r>
        <w:rPr>
          <w:sz w:val="26"/>
          <w:szCs w:val="26"/>
        </w:rPr>
        <w:t>20</w:t>
      </w:r>
      <w:r w:rsidRPr="00736B17" w:rsidR="00A84032">
        <w:rPr>
          <w:sz w:val="26"/>
          <w:szCs w:val="26"/>
        </w:rPr>
        <w:t>0</w:t>
      </w:r>
      <w:r w:rsidRPr="00736B17" w:rsidR="000F4F0F">
        <w:rPr>
          <w:sz w:val="26"/>
          <w:szCs w:val="26"/>
        </w:rPr>
        <w:t>0</w:t>
      </w:r>
      <w:r w:rsidRPr="00736B17" w:rsidR="001A6872">
        <w:rPr>
          <w:sz w:val="26"/>
          <w:szCs w:val="26"/>
        </w:rPr>
        <w:t xml:space="preserve"> </w:t>
      </w:r>
      <w:r w:rsidRPr="00736B17" w:rsidR="002D35CD">
        <w:rPr>
          <w:sz w:val="26"/>
          <w:szCs w:val="26"/>
        </w:rPr>
        <w:t>(</w:t>
      </w:r>
      <w:r>
        <w:rPr>
          <w:sz w:val="26"/>
          <w:szCs w:val="26"/>
        </w:rPr>
        <w:t>две</w:t>
      </w:r>
      <w:r w:rsidRPr="00736B17" w:rsidR="005F1311">
        <w:rPr>
          <w:sz w:val="26"/>
          <w:szCs w:val="26"/>
        </w:rPr>
        <w:t xml:space="preserve"> </w:t>
      </w:r>
      <w:r w:rsidRPr="00736B17" w:rsidR="00761ED1">
        <w:rPr>
          <w:sz w:val="26"/>
          <w:szCs w:val="26"/>
        </w:rPr>
        <w:t>тысяч</w:t>
      </w:r>
      <w:r>
        <w:rPr>
          <w:sz w:val="26"/>
          <w:szCs w:val="26"/>
        </w:rPr>
        <w:t>и</w:t>
      </w:r>
      <w:r w:rsidRPr="00736B17" w:rsidR="000C53F1">
        <w:rPr>
          <w:sz w:val="26"/>
          <w:szCs w:val="26"/>
        </w:rPr>
        <w:t>)</w:t>
      </w:r>
      <w:r w:rsidRPr="00736B17" w:rsidR="00083365">
        <w:rPr>
          <w:sz w:val="26"/>
          <w:szCs w:val="26"/>
        </w:rPr>
        <w:t xml:space="preserve"> </w:t>
      </w:r>
      <w:r w:rsidRPr="00736B17">
        <w:rPr>
          <w:sz w:val="26"/>
          <w:szCs w:val="26"/>
        </w:rPr>
        <w:t>рублей.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5" w:anchor="/document/12125267/entry/322011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736B17">
        <w:rPr>
          <w:rFonts w:ascii="Times New Roman" w:hAnsi="Times New Roman" w:cs="Times New Roman"/>
          <w:sz w:val="26"/>
          <w:szCs w:val="26"/>
        </w:rPr>
        <w:t>, </w:t>
      </w:r>
      <w:hyperlink r:id="rId5" w:anchor="/document/12125267/entry/302013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и </w:t>
      </w:r>
      <w:hyperlink r:id="rId5" w:anchor="/document/12125267/entry/302014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5" w:anchor="/document/12125267/entry/315" w:history="1">
        <w:r w:rsidRPr="00736B17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736B17">
        <w:rPr>
          <w:rFonts w:ascii="Times New Roman" w:hAnsi="Times New Roman" w:cs="Times New Roman"/>
          <w:sz w:val="26"/>
          <w:szCs w:val="26"/>
        </w:rPr>
        <w:t> настоящего Кодекса.</w:t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736B17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736B17">
        <w:rPr>
          <w:rFonts w:ascii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 </w:t>
      </w:r>
      <w:r w:rsidR="00A2176B">
        <w:rPr>
          <w:rFonts w:ascii="Times New Roman" w:hAnsi="Times New Roman" w:cs="Times New Roman"/>
          <w:sz w:val="26"/>
          <w:szCs w:val="26"/>
        </w:rPr>
        <w:t>40102810245370000007</w:t>
      </w:r>
      <w:r w:rsidRPr="00736B17">
        <w:rPr>
          <w:rFonts w:ascii="Times New Roman" w:hAnsi="Times New Roman" w:cs="Times New Roman"/>
          <w:sz w:val="26"/>
          <w:szCs w:val="26"/>
        </w:rPr>
        <w:t>.</w:t>
      </w:r>
    </w:p>
    <w:p w:rsidR="00A2176B" w:rsidP="00A217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суток со дня вручения, получения копии постановления.  </w:t>
      </w:r>
    </w:p>
    <w:p w:rsidR="00432236" w:rsidRPr="00736B17" w:rsidP="00A2176B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36B17">
        <w:rPr>
          <w:rFonts w:ascii="Times New Roman" w:hAnsi="Times New Roman" w:cs="Times New Roman"/>
          <w:sz w:val="26"/>
          <w:szCs w:val="26"/>
        </w:rPr>
        <w:tab/>
      </w:r>
    </w:p>
    <w:p w:rsidR="00432236" w:rsidRPr="00736B17" w:rsidP="00432236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36B17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736B17">
        <w:rPr>
          <w:rFonts w:ascii="Times New Roman" w:hAnsi="Times New Roman" w:cs="Times New Roman"/>
          <w:sz w:val="26"/>
          <w:szCs w:val="26"/>
        </w:rPr>
        <w:tab/>
      </w:r>
      <w:r w:rsidR="00A2176B">
        <w:rPr>
          <w:rFonts w:ascii="Times New Roman" w:hAnsi="Times New Roman" w:cs="Times New Roman"/>
          <w:sz w:val="26"/>
          <w:szCs w:val="26"/>
        </w:rPr>
        <w:t>подпись</w:t>
      </w:r>
      <w:r w:rsidR="00736B17">
        <w:rPr>
          <w:rFonts w:ascii="Times New Roman" w:hAnsi="Times New Roman" w:cs="Times New Roman"/>
          <w:sz w:val="26"/>
          <w:szCs w:val="26"/>
        </w:rPr>
        <w:tab/>
      </w:r>
      <w:r w:rsidR="00A2176B">
        <w:rPr>
          <w:rFonts w:ascii="Times New Roman" w:hAnsi="Times New Roman" w:cs="Times New Roman"/>
          <w:sz w:val="26"/>
          <w:szCs w:val="26"/>
        </w:rPr>
        <w:tab/>
      </w:r>
      <w:r w:rsidR="00A2176B">
        <w:rPr>
          <w:rFonts w:ascii="Times New Roman" w:hAnsi="Times New Roman" w:cs="Times New Roman"/>
          <w:sz w:val="26"/>
          <w:szCs w:val="26"/>
        </w:rPr>
        <w:tab/>
      </w:r>
      <w:r w:rsidR="00A2176B">
        <w:rPr>
          <w:rFonts w:ascii="Times New Roman" w:hAnsi="Times New Roman" w:cs="Times New Roman"/>
          <w:sz w:val="26"/>
          <w:szCs w:val="26"/>
        </w:rPr>
        <w:tab/>
      </w:r>
      <w:r w:rsidR="00A2176B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A2176B">
        <w:rPr>
          <w:rFonts w:ascii="Times New Roman" w:hAnsi="Times New Roman" w:cs="Times New Roman"/>
          <w:sz w:val="26"/>
          <w:szCs w:val="26"/>
        </w:rPr>
        <w:t>Н.В.Олькова</w:t>
      </w:r>
      <w:r w:rsidRPr="00736B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F1D35" w:rsidRPr="00736B17" w:rsidP="0043223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2176B">
      <w:footerReference w:type="default" r:id="rId6"/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06579603"/>
      <w:docPartObj>
        <w:docPartGallery w:val="Page Numbers (Bottom of Page)"/>
        <w:docPartUnique/>
      </w:docPartObj>
    </w:sdtPr>
    <w:sdtContent>
      <w:p w:rsidR="00A21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2176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466"/>
    <w:rsid w:val="00026A26"/>
    <w:rsid w:val="00081AAA"/>
    <w:rsid w:val="00082173"/>
    <w:rsid w:val="00083365"/>
    <w:rsid w:val="000834BE"/>
    <w:rsid w:val="00091E72"/>
    <w:rsid w:val="000C53F1"/>
    <w:rsid w:val="000E64A3"/>
    <w:rsid w:val="000F3F5C"/>
    <w:rsid w:val="000F4F0F"/>
    <w:rsid w:val="00106FEB"/>
    <w:rsid w:val="00110CDC"/>
    <w:rsid w:val="00111C76"/>
    <w:rsid w:val="0011290B"/>
    <w:rsid w:val="001168DC"/>
    <w:rsid w:val="00130B68"/>
    <w:rsid w:val="001344B1"/>
    <w:rsid w:val="0014076B"/>
    <w:rsid w:val="001412F3"/>
    <w:rsid w:val="001434DF"/>
    <w:rsid w:val="001545C4"/>
    <w:rsid w:val="00155939"/>
    <w:rsid w:val="00157533"/>
    <w:rsid w:val="00160DE3"/>
    <w:rsid w:val="0016205D"/>
    <w:rsid w:val="00167B98"/>
    <w:rsid w:val="00182ACD"/>
    <w:rsid w:val="0019173A"/>
    <w:rsid w:val="001A6872"/>
    <w:rsid w:val="001B2A80"/>
    <w:rsid w:val="001C046A"/>
    <w:rsid w:val="001C579D"/>
    <w:rsid w:val="001D2519"/>
    <w:rsid w:val="001D56DB"/>
    <w:rsid w:val="001D6C04"/>
    <w:rsid w:val="001F14E5"/>
    <w:rsid w:val="00206F2C"/>
    <w:rsid w:val="00221408"/>
    <w:rsid w:val="00233CE4"/>
    <w:rsid w:val="00234F89"/>
    <w:rsid w:val="00247052"/>
    <w:rsid w:val="002536E2"/>
    <w:rsid w:val="00273B64"/>
    <w:rsid w:val="0028252D"/>
    <w:rsid w:val="002A511D"/>
    <w:rsid w:val="002D35CD"/>
    <w:rsid w:val="002D57B1"/>
    <w:rsid w:val="002D69BA"/>
    <w:rsid w:val="002F5194"/>
    <w:rsid w:val="002F6A70"/>
    <w:rsid w:val="00301925"/>
    <w:rsid w:val="00303737"/>
    <w:rsid w:val="003060B5"/>
    <w:rsid w:val="00306FD7"/>
    <w:rsid w:val="00317389"/>
    <w:rsid w:val="00317C97"/>
    <w:rsid w:val="003227D6"/>
    <w:rsid w:val="0032547C"/>
    <w:rsid w:val="00344E8F"/>
    <w:rsid w:val="00345428"/>
    <w:rsid w:val="00347C7C"/>
    <w:rsid w:val="00352264"/>
    <w:rsid w:val="00353E8A"/>
    <w:rsid w:val="00356AE1"/>
    <w:rsid w:val="00357DB9"/>
    <w:rsid w:val="00362DA8"/>
    <w:rsid w:val="003649F3"/>
    <w:rsid w:val="00372F20"/>
    <w:rsid w:val="0037597D"/>
    <w:rsid w:val="00380878"/>
    <w:rsid w:val="00385B47"/>
    <w:rsid w:val="00387707"/>
    <w:rsid w:val="003A73D1"/>
    <w:rsid w:val="003B1E6A"/>
    <w:rsid w:val="003B6206"/>
    <w:rsid w:val="003C133D"/>
    <w:rsid w:val="003C26C8"/>
    <w:rsid w:val="003E675C"/>
    <w:rsid w:val="004106A9"/>
    <w:rsid w:val="004163B8"/>
    <w:rsid w:val="004235BE"/>
    <w:rsid w:val="00425CFF"/>
    <w:rsid w:val="00432236"/>
    <w:rsid w:val="0045199E"/>
    <w:rsid w:val="00455DF6"/>
    <w:rsid w:val="004652F5"/>
    <w:rsid w:val="00474921"/>
    <w:rsid w:val="0048223B"/>
    <w:rsid w:val="00492715"/>
    <w:rsid w:val="004A2974"/>
    <w:rsid w:val="004B0502"/>
    <w:rsid w:val="004C0DFB"/>
    <w:rsid w:val="004C0F62"/>
    <w:rsid w:val="004D4582"/>
    <w:rsid w:val="004D6D45"/>
    <w:rsid w:val="004E0A4F"/>
    <w:rsid w:val="004E2F37"/>
    <w:rsid w:val="004E3220"/>
    <w:rsid w:val="004F1550"/>
    <w:rsid w:val="004F7611"/>
    <w:rsid w:val="0050067C"/>
    <w:rsid w:val="00506C0C"/>
    <w:rsid w:val="005208C5"/>
    <w:rsid w:val="00523D44"/>
    <w:rsid w:val="00532F88"/>
    <w:rsid w:val="005412FA"/>
    <w:rsid w:val="00547CC6"/>
    <w:rsid w:val="00555537"/>
    <w:rsid w:val="00571230"/>
    <w:rsid w:val="00575B2F"/>
    <w:rsid w:val="005802C1"/>
    <w:rsid w:val="00591736"/>
    <w:rsid w:val="00595837"/>
    <w:rsid w:val="005970FE"/>
    <w:rsid w:val="005A228B"/>
    <w:rsid w:val="005A4E48"/>
    <w:rsid w:val="005A4F2F"/>
    <w:rsid w:val="005D0232"/>
    <w:rsid w:val="005E0FFF"/>
    <w:rsid w:val="005F1311"/>
    <w:rsid w:val="00600059"/>
    <w:rsid w:val="00602B37"/>
    <w:rsid w:val="00620369"/>
    <w:rsid w:val="00634CCB"/>
    <w:rsid w:val="00640C30"/>
    <w:rsid w:val="006470E5"/>
    <w:rsid w:val="00650537"/>
    <w:rsid w:val="0065228B"/>
    <w:rsid w:val="00664D75"/>
    <w:rsid w:val="00692D01"/>
    <w:rsid w:val="006C381E"/>
    <w:rsid w:val="006D2111"/>
    <w:rsid w:val="006D5DE3"/>
    <w:rsid w:val="006F3146"/>
    <w:rsid w:val="006F63D6"/>
    <w:rsid w:val="007071AE"/>
    <w:rsid w:val="00707FE2"/>
    <w:rsid w:val="007117B6"/>
    <w:rsid w:val="00720077"/>
    <w:rsid w:val="007268DF"/>
    <w:rsid w:val="007352CA"/>
    <w:rsid w:val="00736B17"/>
    <w:rsid w:val="00755F76"/>
    <w:rsid w:val="00761ED1"/>
    <w:rsid w:val="007625F7"/>
    <w:rsid w:val="00773471"/>
    <w:rsid w:val="00781DBC"/>
    <w:rsid w:val="007869FB"/>
    <w:rsid w:val="00793477"/>
    <w:rsid w:val="007B127E"/>
    <w:rsid w:val="007D16A4"/>
    <w:rsid w:val="007D5316"/>
    <w:rsid w:val="007D7BD9"/>
    <w:rsid w:val="007F482C"/>
    <w:rsid w:val="00810AE8"/>
    <w:rsid w:val="00810ECD"/>
    <w:rsid w:val="008119F2"/>
    <w:rsid w:val="00813FFB"/>
    <w:rsid w:val="00832FDC"/>
    <w:rsid w:val="00857467"/>
    <w:rsid w:val="00866C30"/>
    <w:rsid w:val="00893078"/>
    <w:rsid w:val="008930D1"/>
    <w:rsid w:val="00895543"/>
    <w:rsid w:val="008A052B"/>
    <w:rsid w:val="008A1B72"/>
    <w:rsid w:val="008A5C4D"/>
    <w:rsid w:val="008A7A9F"/>
    <w:rsid w:val="008B0C77"/>
    <w:rsid w:val="008B5B3E"/>
    <w:rsid w:val="008B6E40"/>
    <w:rsid w:val="008C085D"/>
    <w:rsid w:val="008C4C81"/>
    <w:rsid w:val="008D2055"/>
    <w:rsid w:val="008F40EE"/>
    <w:rsid w:val="0090214A"/>
    <w:rsid w:val="00924D50"/>
    <w:rsid w:val="00935801"/>
    <w:rsid w:val="00974C21"/>
    <w:rsid w:val="009801F9"/>
    <w:rsid w:val="009B13AA"/>
    <w:rsid w:val="009C51A8"/>
    <w:rsid w:val="009E1B1D"/>
    <w:rsid w:val="009E2207"/>
    <w:rsid w:val="009E7FBE"/>
    <w:rsid w:val="00A01039"/>
    <w:rsid w:val="00A10864"/>
    <w:rsid w:val="00A16404"/>
    <w:rsid w:val="00A2176B"/>
    <w:rsid w:val="00A22F87"/>
    <w:rsid w:val="00A25746"/>
    <w:rsid w:val="00A33799"/>
    <w:rsid w:val="00A412A8"/>
    <w:rsid w:val="00A519E7"/>
    <w:rsid w:val="00A566E9"/>
    <w:rsid w:val="00A75BBB"/>
    <w:rsid w:val="00A774DD"/>
    <w:rsid w:val="00A84032"/>
    <w:rsid w:val="00AB2D2E"/>
    <w:rsid w:val="00AC06AA"/>
    <w:rsid w:val="00AC7C2D"/>
    <w:rsid w:val="00AF3D32"/>
    <w:rsid w:val="00AF46C8"/>
    <w:rsid w:val="00B009AF"/>
    <w:rsid w:val="00B20BF5"/>
    <w:rsid w:val="00B20EF5"/>
    <w:rsid w:val="00B32F42"/>
    <w:rsid w:val="00B34D3F"/>
    <w:rsid w:val="00B421B3"/>
    <w:rsid w:val="00B530FD"/>
    <w:rsid w:val="00B54140"/>
    <w:rsid w:val="00B57F75"/>
    <w:rsid w:val="00B76F89"/>
    <w:rsid w:val="00B87B83"/>
    <w:rsid w:val="00B92F7C"/>
    <w:rsid w:val="00B93843"/>
    <w:rsid w:val="00BB5BBE"/>
    <w:rsid w:val="00BB5E60"/>
    <w:rsid w:val="00BC64F3"/>
    <w:rsid w:val="00BC74E9"/>
    <w:rsid w:val="00BE5A22"/>
    <w:rsid w:val="00BE6DB8"/>
    <w:rsid w:val="00BF2CEE"/>
    <w:rsid w:val="00BF7376"/>
    <w:rsid w:val="00C02E16"/>
    <w:rsid w:val="00C34C08"/>
    <w:rsid w:val="00C437D0"/>
    <w:rsid w:val="00C478E6"/>
    <w:rsid w:val="00C57CDD"/>
    <w:rsid w:val="00C6364B"/>
    <w:rsid w:val="00C772A9"/>
    <w:rsid w:val="00C876BB"/>
    <w:rsid w:val="00C90CBB"/>
    <w:rsid w:val="00CB2F79"/>
    <w:rsid w:val="00CC23EB"/>
    <w:rsid w:val="00CD1025"/>
    <w:rsid w:val="00CD5D89"/>
    <w:rsid w:val="00CE644B"/>
    <w:rsid w:val="00CF4B64"/>
    <w:rsid w:val="00CF536D"/>
    <w:rsid w:val="00CF6408"/>
    <w:rsid w:val="00D040D3"/>
    <w:rsid w:val="00D068ED"/>
    <w:rsid w:val="00D0724B"/>
    <w:rsid w:val="00D21EF4"/>
    <w:rsid w:val="00D25F67"/>
    <w:rsid w:val="00D36325"/>
    <w:rsid w:val="00D51840"/>
    <w:rsid w:val="00D5539B"/>
    <w:rsid w:val="00D6147B"/>
    <w:rsid w:val="00D70B76"/>
    <w:rsid w:val="00D83892"/>
    <w:rsid w:val="00D868B8"/>
    <w:rsid w:val="00DA0E01"/>
    <w:rsid w:val="00DB4B42"/>
    <w:rsid w:val="00DC2BA3"/>
    <w:rsid w:val="00DD0582"/>
    <w:rsid w:val="00DD35ED"/>
    <w:rsid w:val="00DF1D35"/>
    <w:rsid w:val="00DF42A9"/>
    <w:rsid w:val="00DF4AD2"/>
    <w:rsid w:val="00E11875"/>
    <w:rsid w:val="00E4207A"/>
    <w:rsid w:val="00E47B1B"/>
    <w:rsid w:val="00E56734"/>
    <w:rsid w:val="00E86471"/>
    <w:rsid w:val="00EA3420"/>
    <w:rsid w:val="00EA3F92"/>
    <w:rsid w:val="00EA4834"/>
    <w:rsid w:val="00EB65B4"/>
    <w:rsid w:val="00EC2741"/>
    <w:rsid w:val="00EC3F88"/>
    <w:rsid w:val="00ED3743"/>
    <w:rsid w:val="00ED52F0"/>
    <w:rsid w:val="00EE66D8"/>
    <w:rsid w:val="00EF2169"/>
    <w:rsid w:val="00F134F2"/>
    <w:rsid w:val="00F2043D"/>
    <w:rsid w:val="00F25CF9"/>
    <w:rsid w:val="00F31A29"/>
    <w:rsid w:val="00F33017"/>
    <w:rsid w:val="00F34624"/>
    <w:rsid w:val="00F67B55"/>
    <w:rsid w:val="00F7520A"/>
    <w:rsid w:val="00F75DAF"/>
    <w:rsid w:val="00F9206F"/>
    <w:rsid w:val="00F96265"/>
    <w:rsid w:val="00FA211E"/>
    <w:rsid w:val="00FB0ED6"/>
    <w:rsid w:val="00FB61DD"/>
    <w:rsid w:val="00FE20DD"/>
    <w:rsid w:val="00FF2FAF"/>
    <w:rsid w:val="00FF3D74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E1D317C-1C60-40D8-B936-31409B68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D363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D3632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B76F89"/>
  </w:style>
  <w:style w:type="character" w:styleId="Hyperlink">
    <w:name w:val="Hyperlink"/>
    <w:basedOn w:val="DefaultParagraphFont"/>
    <w:uiPriority w:val="99"/>
    <w:unhideWhenUsed/>
    <w:rsid w:val="00DF1D35"/>
    <w:rPr>
      <w:color w:val="0000FF"/>
      <w:u w:val="single"/>
    </w:rPr>
  </w:style>
  <w:style w:type="paragraph" w:styleId="Header">
    <w:name w:val="header"/>
    <w:basedOn w:val="Normal"/>
    <w:link w:val="a1"/>
    <w:uiPriority w:val="99"/>
    <w:semiHidden/>
    <w:unhideWhenUsed/>
    <w:rsid w:val="00A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A2176B"/>
    <w:rPr>
      <w:rFonts w:eastAsiaTheme="minorEastAsia"/>
      <w:lang w:eastAsia="ru-RU"/>
    </w:rPr>
  </w:style>
  <w:style w:type="paragraph" w:styleId="Footer">
    <w:name w:val="footer"/>
    <w:basedOn w:val="Normal"/>
    <w:link w:val="a2"/>
    <w:uiPriority w:val="99"/>
    <w:unhideWhenUsed/>
    <w:rsid w:val="00A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2176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internet.garant.ru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22BB02-8EBF-426E-A3A8-248050A33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